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C176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176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233E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233E2" w:rsidP="00E14A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AEA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1DD1" w:rsidRPr="00992744" w:rsidRDefault="005638B3" w:rsidP="00E93AEA">
      <w:pPr>
        <w:rPr>
          <w:szCs w:val="48"/>
        </w:rPr>
      </w:pPr>
      <w:r w:rsidRPr="00D37345">
        <w:lastRenderedPageBreak/>
        <w:t>Ознакомьтесь с учебными материалами на новую тему «</w:t>
      </w:r>
      <w:r w:rsidR="00E93AEA">
        <w:t>Физика 11 класс (Урок№29 - Элементарные частицы и их классификация.)</w:t>
      </w:r>
      <w:r w:rsidR="00E233E2">
        <w:t xml:space="preserve">» </w:t>
      </w:r>
      <w:r w:rsidR="00E93AEA">
        <w:t xml:space="preserve">и «Физика 11 класс (Урок№30 - Фундаментальные частицы и фундаментальные взаимодействия.)» </w:t>
      </w:r>
      <w:hyperlink r:id="rId8" w:history="1">
        <w:r w:rsidR="00E93AEA" w:rsidRPr="00B03241">
          <w:rPr>
            <w:rStyle w:val="a3"/>
          </w:rPr>
          <w:t>https://www.youtube.com/watch?v=_ejFrefm384</w:t>
        </w:r>
      </w:hyperlink>
      <w:r w:rsidR="00E93AEA">
        <w:t xml:space="preserve"> и </w:t>
      </w:r>
      <w:hyperlink r:id="rId9" w:history="1">
        <w:r w:rsidR="00E93AEA" w:rsidRPr="00B03241">
          <w:rPr>
            <w:rStyle w:val="a3"/>
          </w:rPr>
          <w:t>https://www.youtube.com/watch?v=1KLiKV1Hwgs</w:t>
        </w:r>
      </w:hyperlink>
      <w:r w:rsidR="004F75E7" w:rsidRPr="00D37345">
        <w:t>.</w:t>
      </w:r>
      <w:r w:rsidR="00E93AEA">
        <w:t xml:space="preserve"> </w:t>
      </w:r>
      <w:hyperlink r:id="rId10" w:history="1"/>
      <w:r w:rsidRPr="00D37345">
        <w:t xml:space="preserve"> 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0F31B8" w:rsidRPr="00D37345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D37345" w:rsidRPr="0098293F" w:rsidRDefault="00D37345" w:rsidP="00E93AEA">
      <w:pPr>
        <w:rPr>
          <w:rFonts w:eastAsia="Calibri" w:cs="Times New Roman"/>
          <w:szCs w:val="28"/>
        </w:rPr>
      </w:pPr>
      <w:r>
        <w:rPr>
          <w:rFonts w:cs="Times New Roman"/>
          <w:b/>
          <w:szCs w:val="28"/>
        </w:rPr>
        <w:t xml:space="preserve">Задание: </w:t>
      </w:r>
      <w:r>
        <w:rPr>
          <w:rFonts w:cs="Times New Roman"/>
          <w:szCs w:val="28"/>
        </w:rPr>
        <w:t>Ответьте</w:t>
      </w:r>
      <w:r w:rsidR="00E93AEA">
        <w:rPr>
          <w:rFonts w:cs="Times New Roman"/>
          <w:szCs w:val="28"/>
        </w:rPr>
        <w:t xml:space="preserve"> письменно </w:t>
      </w:r>
      <w:r>
        <w:rPr>
          <w:rFonts w:cs="Times New Roman"/>
          <w:szCs w:val="28"/>
        </w:rPr>
        <w:t>на вопрос</w:t>
      </w:r>
      <w:r w:rsidR="00E93AEA">
        <w:rPr>
          <w:rFonts w:cs="Times New Roman"/>
          <w:szCs w:val="28"/>
        </w:rPr>
        <w:t>: На какие группы делятся все элементарные частицы?</w:t>
      </w:r>
    </w:p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460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7651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40DAC"/>
    <w:rsid w:val="00B50623"/>
    <w:rsid w:val="00B92746"/>
    <w:rsid w:val="00C06F79"/>
    <w:rsid w:val="00C17612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14A89"/>
    <w:rsid w:val="00E233E2"/>
    <w:rsid w:val="00E46B2A"/>
    <w:rsid w:val="00E74328"/>
    <w:rsid w:val="00E86F10"/>
    <w:rsid w:val="00E93AEA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jFrefm38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Rd1j8bvm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KLiKV1Hw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92D4-75E7-440E-A000-5738ACF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Солохина Анна</dc:creator>
  <cp:lastModifiedBy>Солохина Анна</cp:lastModifiedBy>
  <cp:revision>6</cp:revision>
  <dcterms:created xsi:type="dcterms:W3CDTF">2020-04-16T22:23:00Z</dcterms:created>
  <dcterms:modified xsi:type="dcterms:W3CDTF">2020-04-19T14:46:00Z</dcterms:modified>
</cp:coreProperties>
</file>